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7B36B5" w:rsidRDefault="00E01C82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Кмета на Община Асеновград</w:t>
      </w:r>
    </w:p>
    <w:p w:rsidR="007B36B5" w:rsidRPr="002D341E" w:rsidRDefault="007B36B5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пл. </w:t>
      </w:r>
      <w:r>
        <w:rPr>
          <w:rFonts w:ascii="Verdana" w:hAnsi="Verdana"/>
        </w:rPr>
        <w:t>“</w:t>
      </w:r>
      <w:r w:rsidR="00E01C82">
        <w:rPr>
          <w:rFonts w:ascii="Verdana" w:hAnsi="Verdana"/>
          <w:lang w:val="ru-RU"/>
        </w:rPr>
        <w:t>Акад. Николай Хайтов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 w:rsidR="00E01C82">
        <w:rPr>
          <w:rFonts w:ascii="Verdana" w:hAnsi="Verdana"/>
          <w:lang w:val="bg-BG"/>
        </w:rPr>
        <w:t>9</w:t>
      </w:r>
      <w:r>
        <w:rPr>
          <w:rFonts w:ascii="Verdana" w:hAnsi="Verdana"/>
          <w:lang w:val="ru-RU"/>
        </w:rPr>
        <w:t xml:space="preserve"> </w:t>
      </w:r>
    </w:p>
    <w:p w:rsidR="007B36B5" w:rsidRDefault="007B36B5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E01C82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На ваш изх. № 14003444</w:t>
      </w:r>
      <w:r w:rsidR="007B36B5">
        <w:rPr>
          <w:rFonts w:ascii="Verdana" w:hAnsi="Verdana"/>
          <w:b/>
          <w:lang w:val="ru-RU"/>
        </w:rPr>
        <w:t>/</w:t>
      </w:r>
      <w:r>
        <w:rPr>
          <w:rFonts w:ascii="Verdana" w:hAnsi="Verdana"/>
          <w:b/>
          <w:lang w:val="ru-RU"/>
        </w:rPr>
        <w:t>26</w:t>
      </w:r>
      <w:r w:rsidR="007B36B5">
        <w:rPr>
          <w:rFonts w:ascii="Verdana" w:hAnsi="Verdana"/>
          <w:b/>
          <w:lang w:val="ru-RU"/>
        </w:rPr>
        <w:t xml:space="preserve">.07.2016г.        </w:t>
      </w:r>
      <w:r>
        <w:rPr>
          <w:rFonts w:ascii="Verdana" w:hAnsi="Verdana"/>
          <w:b/>
          <w:lang w:val="ru-RU"/>
        </w:rPr>
        <w:t>Вх. № ОВОС-999</w:t>
      </w:r>
      <w:r w:rsidR="007B36B5">
        <w:rPr>
          <w:rFonts w:ascii="Verdana" w:hAnsi="Verdana"/>
          <w:b/>
          <w:lang w:val="ru-RU"/>
        </w:rPr>
        <w:t>/</w:t>
      </w:r>
      <w:r w:rsidR="008808FE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8.07.2016г.</w:t>
      </w:r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9232F8" w:rsidRPr="000C51BE" w:rsidRDefault="00F82CDF" w:rsidP="009232F8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 </w:t>
      </w:r>
      <w:r w:rsidR="000C51BE">
        <w:rPr>
          <w:rFonts w:ascii="Verdana" w:hAnsi="Verdana"/>
          <w:lang w:val="ru-RU"/>
        </w:rPr>
        <w:t>план-програма</w:t>
      </w:r>
      <w:r w:rsidR="00A96083">
        <w:rPr>
          <w:rFonts w:ascii="Verdana" w:hAnsi="Verdana"/>
          <w:lang w:val="ru-RU"/>
        </w:rPr>
        <w:t xml:space="preserve">: </w:t>
      </w:r>
      <w:r w:rsidR="00E01C82" w:rsidRPr="00E01C82">
        <w:rPr>
          <w:rFonts w:ascii="Verdana" w:hAnsi="Verdana"/>
          <w:b/>
          <w:lang w:val="ru-RU"/>
        </w:rPr>
        <w:t xml:space="preserve">Актуализация </w:t>
      </w:r>
      <w:r w:rsidR="00E01C82">
        <w:rPr>
          <w:rFonts w:ascii="Verdana" w:hAnsi="Verdana"/>
          <w:b/>
          <w:lang w:val="ru-RU"/>
        </w:rPr>
        <w:t>на п</w:t>
      </w:r>
      <w:r w:rsidR="000C51BE" w:rsidRPr="000C51BE">
        <w:rPr>
          <w:rFonts w:ascii="Verdana" w:hAnsi="Verdana"/>
          <w:b/>
          <w:lang w:val="ru-RU"/>
        </w:rPr>
        <w:t>рогра</w:t>
      </w:r>
      <w:r w:rsidR="00870AF3">
        <w:rPr>
          <w:rFonts w:ascii="Verdana" w:hAnsi="Verdana"/>
          <w:b/>
          <w:lang w:val="ru-RU"/>
        </w:rPr>
        <w:t xml:space="preserve">ма за управление на отпадъците </w:t>
      </w:r>
      <w:r w:rsidR="000C51BE" w:rsidRPr="000C51BE">
        <w:rPr>
          <w:rFonts w:ascii="Verdana" w:hAnsi="Verdana"/>
          <w:b/>
          <w:lang w:val="ru-RU"/>
        </w:rPr>
        <w:t xml:space="preserve">на </w:t>
      </w:r>
      <w:r w:rsidR="004C5A00">
        <w:rPr>
          <w:rFonts w:ascii="Verdana" w:hAnsi="Verdana"/>
          <w:b/>
          <w:lang w:val="ru-RU"/>
        </w:rPr>
        <w:t>територията на О</w:t>
      </w:r>
      <w:r w:rsidR="000C51BE" w:rsidRPr="000C51BE">
        <w:rPr>
          <w:rFonts w:ascii="Verdana" w:hAnsi="Verdana"/>
          <w:b/>
          <w:lang w:val="ru-RU"/>
        </w:rPr>
        <w:t xml:space="preserve">бщина </w:t>
      </w:r>
      <w:r w:rsidR="00E01C82">
        <w:rPr>
          <w:rFonts w:ascii="Verdana" w:hAnsi="Verdana"/>
          <w:b/>
          <w:lang w:val="ru-RU"/>
        </w:rPr>
        <w:t>Асеновград</w:t>
      </w:r>
      <w:r w:rsidR="00A96A5F">
        <w:rPr>
          <w:rFonts w:ascii="Verdana" w:hAnsi="Verdana"/>
          <w:b/>
          <w:lang w:val="ru-RU"/>
        </w:rPr>
        <w:t xml:space="preserve"> 201</w:t>
      </w:r>
      <w:r w:rsidR="00E01C82">
        <w:rPr>
          <w:rFonts w:ascii="Verdana" w:hAnsi="Verdana"/>
          <w:b/>
          <w:lang w:val="ru-RU"/>
        </w:rPr>
        <w:t>6</w:t>
      </w:r>
      <w:r w:rsidR="00A96A5F">
        <w:rPr>
          <w:rFonts w:ascii="Verdana" w:hAnsi="Verdana"/>
          <w:b/>
          <w:lang w:val="ru-RU"/>
        </w:rPr>
        <w:t>-2020г.</w:t>
      </w:r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Default="001862E9" w:rsidP="005763EB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Уважаема инж.Вълканова</w:t>
      </w:r>
      <w:r w:rsidR="005763EB" w:rsidRPr="00000A34">
        <w:rPr>
          <w:rFonts w:ascii="Verdana" w:hAnsi="Verdana"/>
          <w:b/>
          <w:lang w:val="ru-RU"/>
        </w:rPr>
        <w:t>,</w:t>
      </w:r>
    </w:p>
    <w:p w:rsidR="00124237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/ЕО/ относно вашия проект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</w:t>
      </w:r>
      <w:proofErr w:type="spellStart"/>
      <w:r w:rsidRPr="0043149F">
        <w:rPr>
          <w:rFonts w:ascii="Verdana" w:hAnsi="Verdana"/>
          <w:lang w:val="x-none"/>
        </w:rPr>
        <w:t>значение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плана</w:t>
      </w:r>
      <w:proofErr w:type="spellEnd"/>
      <w:r w:rsidRPr="0043149F">
        <w:rPr>
          <w:rFonts w:ascii="Verdana" w:hAnsi="Verdana"/>
          <w:lang w:val="x-none"/>
        </w:rPr>
        <w:t>/</w:t>
      </w:r>
      <w:proofErr w:type="spellStart"/>
      <w:r w:rsidRPr="0043149F">
        <w:rPr>
          <w:rFonts w:ascii="Verdana" w:hAnsi="Verdana"/>
          <w:lang w:val="x-none"/>
        </w:rPr>
        <w:t>програмата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изпълнението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lastRenderedPageBreak/>
        <w:t>законодателство</w:t>
      </w:r>
      <w:proofErr w:type="spellEnd"/>
      <w:r w:rsidRPr="0043149F">
        <w:rPr>
          <w:rFonts w:ascii="Verdana" w:hAnsi="Verdana"/>
          <w:lang w:val="x-none"/>
        </w:rPr>
        <w:t xml:space="preserve"> в </w:t>
      </w:r>
      <w:proofErr w:type="spellStart"/>
      <w:r w:rsidRPr="0043149F">
        <w:rPr>
          <w:rFonts w:ascii="Verdana" w:hAnsi="Verdana"/>
          <w:lang w:val="x-none"/>
        </w:rPr>
        <w:t>областта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</w:t>
      </w:r>
      <w:proofErr w:type="spellStart"/>
      <w:r w:rsidRPr="0043149F">
        <w:rPr>
          <w:rFonts w:ascii="Verdana" w:hAnsi="Verdana"/>
          <w:lang w:val="x-none"/>
        </w:rPr>
        <w:t>особени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естествени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характеристики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културно-историческото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наследство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стандарти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качество</w:t>
      </w:r>
      <w:proofErr w:type="spellEnd"/>
      <w:r w:rsidRPr="0043149F">
        <w:rPr>
          <w:rFonts w:ascii="Verdana" w:hAnsi="Verdana"/>
          <w:lang w:val="x-none"/>
        </w:rPr>
        <w:t xml:space="preserve"> на </w:t>
      </w:r>
      <w:proofErr w:type="spellStart"/>
      <w:r w:rsidRPr="0043149F">
        <w:rPr>
          <w:rFonts w:ascii="Verdana" w:hAnsi="Verdana"/>
          <w:lang w:val="x-none"/>
        </w:rPr>
        <w:t>околната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среда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пределни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стойности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интензивно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ландшафти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които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имат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признат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национален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международен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статут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8808F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24237" w:rsidRDefault="005F0BBF" w:rsidP="008808FE">
      <w:pPr>
        <w:spacing w:line="240" w:lineRule="exact"/>
        <w:jc w:val="both"/>
        <w:rPr>
          <w:rFonts w:ascii="Verdana" w:hAnsi="Verdana"/>
          <w:b/>
        </w:rPr>
      </w:pPr>
      <w:r w:rsidRPr="00124237">
        <w:rPr>
          <w:rFonts w:ascii="Verdana" w:hAnsi="Verdana"/>
          <w:b/>
          <w:lang w:val="bg-BG"/>
        </w:rPr>
        <w:t xml:space="preserve">     </w:t>
      </w:r>
    </w:p>
    <w:p w:rsidR="001862E9" w:rsidRPr="007006B1" w:rsidRDefault="005F0BBF" w:rsidP="008808FE">
      <w:pPr>
        <w:spacing w:line="240" w:lineRule="exact"/>
        <w:jc w:val="both"/>
        <w:rPr>
          <w:rFonts w:ascii="Verdana" w:hAnsi="Verdana"/>
          <w:b/>
        </w:rPr>
      </w:pPr>
      <w:r w:rsidRPr="00124237">
        <w:rPr>
          <w:rFonts w:ascii="Verdana" w:hAnsi="Verdana"/>
          <w:b/>
          <w:lang w:val="bg-BG"/>
        </w:rPr>
        <w:t xml:space="preserve">   </w:t>
      </w:r>
      <w:r w:rsidR="00F82CDF" w:rsidRPr="00124237">
        <w:rPr>
          <w:rFonts w:ascii="Verdana" w:hAnsi="Verdana"/>
          <w:b/>
          <w:lang w:val="bg-BG"/>
        </w:rPr>
        <w:t>ІІ.</w:t>
      </w:r>
      <w:r w:rsidR="000C51BE" w:rsidRPr="00124237">
        <w:rPr>
          <w:rFonts w:ascii="Verdana" w:hAnsi="Verdana"/>
          <w:lang w:val="bg-BG"/>
        </w:rPr>
        <w:t xml:space="preserve"> </w:t>
      </w:r>
      <w:proofErr w:type="spellStart"/>
      <w:r w:rsidR="001862E9">
        <w:rPr>
          <w:rFonts w:ascii="Verdana" w:hAnsi="Verdana"/>
          <w:b/>
        </w:rPr>
        <w:t>На</w:t>
      </w:r>
      <w:proofErr w:type="spellEnd"/>
      <w:r w:rsidR="001862E9">
        <w:rPr>
          <w:rFonts w:ascii="Verdana" w:hAnsi="Verdana"/>
          <w:b/>
        </w:rPr>
        <w:t xml:space="preserve"> </w:t>
      </w:r>
      <w:proofErr w:type="spellStart"/>
      <w:r w:rsidR="001862E9">
        <w:rPr>
          <w:rFonts w:ascii="Verdana" w:hAnsi="Verdana"/>
          <w:b/>
        </w:rPr>
        <w:t>територията</w:t>
      </w:r>
      <w:proofErr w:type="spellEnd"/>
      <w:r w:rsidR="001862E9">
        <w:rPr>
          <w:rFonts w:ascii="Verdana" w:hAnsi="Verdana"/>
          <w:b/>
        </w:rPr>
        <w:t xml:space="preserve"> </w:t>
      </w:r>
      <w:proofErr w:type="spellStart"/>
      <w:r w:rsidR="001862E9" w:rsidRPr="007006B1">
        <w:rPr>
          <w:rFonts w:ascii="Verdana" w:hAnsi="Verdana"/>
          <w:b/>
        </w:rPr>
        <w:t>на</w:t>
      </w:r>
      <w:proofErr w:type="spellEnd"/>
      <w:r w:rsidR="001862E9" w:rsidRPr="007006B1">
        <w:rPr>
          <w:rFonts w:ascii="Verdana" w:hAnsi="Verdana"/>
          <w:b/>
        </w:rPr>
        <w:t xml:space="preserve"> </w:t>
      </w:r>
      <w:proofErr w:type="spellStart"/>
      <w:r w:rsidR="001862E9" w:rsidRPr="007006B1">
        <w:rPr>
          <w:rFonts w:ascii="Verdana" w:hAnsi="Verdana"/>
          <w:b/>
        </w:rPr>
        <w:t>Община</w:t>
      </w:r>
      <w:proofErr w:type="spellEnd"/>
      <w:r w:rsidR="001862E9" w:rsidRPr="007006B1">
        <w:rPr>
          <w:rFonts w:ascii="Verdana" w:hAnsi="Verdana"/>
          <w:b/>
        </w:rPr>
        <w:t xml:space="preserve"> </w:t>
      </w:r>
      <w:proofErr w:type="spellStart"/>
      <w:r w:rsidR="001862E9">
        <w:rPr>
          <w:rFonts w:ascii="Verdana" w:hAnsi="Verdana"/>
          <w:b/>
        </w:rPr>
        <w:t>Асеновград</w:t>
      </w:r>
      <w:proofErr w:type="spellEnd"/>
      <w:r w:rsidR="001862E9" w:rsidRPr="007006B1">
        <w:rPr>
          <w:rFonts w:ascii="Verdana" w:hAnsi="Verdana"/>
          <w:b/>
        </w:rPr>
        <w:t xml:space="preserve"> </w:t>
      </w:r>
      <w:proofErr w:type="spellStart"/>
      <w:r w:rsidR="001862E9" w:rsidRPr="007006B1">
        <w:rPr>
          <w:rFonts w:ascii="Verdana" w:hAnsi="Verdana"/>
          <w:b/>
        </w:rPr>
        <w:t>попадат</w:t>
      </w:r>
      <w:proofErr w:type="spellEnd"/>
      <w:r w:rsidR="001862E9" w:rsidRPr="007006B1">
        <w:rPr>
          <w:rFonts w:ascii="Verdana" w:hAnsi="Verdana"/>
          <w:b/>
        </w:rPr>
        <w:t xml:space="preserve"> </w:t>
      </w:r>
      <w:proofErr w:type="spellStart"/>
      <w:r w:rsidR="001862E9" w:rsidRPr="007006B1">
        <w:rPr>
          <w:rFonts w:ascii="Verdana" w:hAnsi="Verdana"/>
          <w:b/>
        </w:rPr>
        <w:t>защитени</w:t>
      </w:r>
      <w:proofErr w:type="spellEnd"/>
      <w:r w:rsidR="001862E9" w:rsidRPr="007006B1">
        <w:rPr>
          <w:rFonts w:ascii="Verdana" w:hAnsi="Verdana"/>
          <w:b/>
        </w:rPr>
        <w:t xml:space="preserve"> </w:t>
      </w:r>
      <w:proofErr w:type="spellStart"/>
      <w:r w:rsidR="001862E9" w:rsidRPr="007006B1">
        <w:rPr>
          <w:rFonts w:ascii="Verdana" w:hAnsi="Verdana"/>
          <w:b/>
        </w:rPr>
        <w:t>зони</w:t>
      </w:r>
      <w:proofErr w:type="spellEnd"/>
      <w:r w:rsidR="001862E9" w:rsidRPr="007006B1">
        <w:rPr>
          <w:rFonts w:ascii="Verdana" w:hAnsi="Verdana"/>
          <w:b/>
        </w:rPr>
        <w:t xml:space="preserve"> </w:t>
      </w:r>
      <w:proofErr w:type="spellStart"/>
      <w:r w:rsidR="001862E9" w:rsidRPr="007006B1">
        <w:rPr>
          <w:rFonts w:ascii="Verdana" w:hAnsi="Verdana"/>
          <w:b/>
        </w:rPr>
        <w:t>по</w:t>
      </w:r>
      <w:proofErr w:type="spellEnd"/>
      <w:r w:rsidR="001862E9" w:rsidRPr="007006B1">
        <w:rPr>
          <w:rFonts w:ascii="Verdana" w:hAnsi="Verdana"/>
          <w:b/>
        </w:rPr>
        <w:t xml:space="preserve"> </w:t>
      </w:r>
      <w:proofErr w:type="spellStart"/>
      <w:r w:rsidR="001862E9" w:rsidRPr="007006B1">
        <w:rPr>
          <w:rFonts w:ascii="Verdana" w:hAnsi="Verdana"/>
          <w:b/>
        </w:rPr>
        <w:t>Натура</w:t>
      </w:r>
      <w:proofErr w:type="spellEnd"/>
      <w:r w:rsidR="001862E9" w:rsidRPr="007006B1">
        <w:rPr>
          <w:rFonts w:ascii="Verdana" w:hAnsi="Verdana"/>
          <w:b/>
        </w:rPr>
        <w:t xml:space="preserve"> 2000:</w:t>
      </w:r>
    </w:p>
    <w:p w:rsidR="001862E9" w:rsidRDefault="001862E9" w:rsidP="008808FE">
      <w:pPr>
        <w:pStyle w:val="ListParagraph"/>
        <w:numPr>
          <w:ilvl w:val="0"/>
          <w:numId w:val="4"/>
        </w:num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BG00020</w:t>
      </w:r>
      <w:r>
        <w:rPr>
          <w:rFonts w:ascii="Verdana" w:hAnsi="Verdana"/>
          <w:sz w:val="20"/>
          <w:szCs w:val="20"/>
        </w:rPr>
        <w:t>15</w:t>
      </w:r>
      <w:r w:rsidRPr="00952D2A">
        <w:rPr>
          <w:rFonts w:ascii="Verdana" w:hAnsi="Verdana"/>
          <w:sz w:val="20"/>
          <w:szCs w:val="20"/>
        </w:rPr>
        <w:t xml:space="preserve"> „</w:t>
      </w:r>
      <w:r>
        <w:rPr>
          <w:rFonts w:ascii="Verdana" w:hAnsi="Verdana"/>
          <w:sz w:val="20"/>
          <w:szCs w:val="20"/>
        </w:rPr>
        <w:t>Язовир Конуш</w:t>
      </w:r>
      <w:r w:rsidRPr="00952D2A">
        <w:rPr>
          <w:rFonts w:ascii="Verdana" w:hAnsi="Verdana"/>
          <w:sz w:val="20"/>
          <w:szCs w:val="20"/>
        </w:rPr>
        <w:t>” за опазване на дивите птици</w:t>
      </w:r>
      <w:r>
        <w:rPr>
          <w:rFonts w:ascii="Verdana" w:hAnsi="Verdana"/>
          <w:sz w:val="20"/>
          <w:szCs w:val="20"/>
        </w:rPr>
        <w:t>;</w:t>
      </w:r>
    </w:p>
    <w:p w:rsidR="001862E9" w:rsidRPr="00BE3773" w:rsidRDefault="001862E9" w:rsidP="008808FE">
      <w:pPr>
        <w:pStyle w:val="ListParagraph"/>
        <w:numPr>
          <w:ilvl w:val="0"/>
          <w:numId w:val="4"/>
        </w:num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BG00020</w:t>
      </w:r>
      <w:r>
        <w:rPr>
          <w:rFonts w:ascii="Verdana" w:hAnsi="Verdana"/>
          <w:sz w:val="20"/>
          <w:szCs w:val="20"/>
        </w:rPr>
        <w:t>73</w:t>
      </w:r>
      <w:r w:rsidRPr="00952D2A">
        <w:rPr>
          <w:rFonts w:ascii="Verdana" w:hAnsi="Verdana"/>
          <w:sz w:val="20"/>
          <w:szCs w:val="20"/>
        </w:rPr>
        <w:t xml:space="preserve"> „</w:t>
      </w:r>
      <w:r>
        <w:rPr>
          <w:rFonts w:ascii="Verdana" w:hAnsi="Verdana"/>
          <w:sz w:val="20"/>
          <w:szCs w:val="20"/>
        </w:rPr>
        <w:t>Добростан</w:t>
      </w:r>
      <w:r w:rsidRPr="00952D2A">
        <w:rPr>
          <w:rFonts w:ascii="Verdana" w:hAnsi="Verdana"/>
          <w:sz w:val="20"/>
          <w:szCs w:val="20"/>
        </w:rPr>
        <w:t>” за опазване на дивите птици</w:t>
      </w:r>
      <w:r>
        <w:rPr>
          <w:rFonts w:ascii="Verdana" w:hAnsi="Verdana"/>
          <w:sz w:val="20"/>
          <w:szCs w:val="20"/>
        </w:rPr>
        <w:t>;</w:t>
      </w:r>
    </w:p>
    <w:p w:rsidR="001862E9" w:rsidRPr="00952D2A" w:rsidRDefault="001862E9" w:rsidP="008808FE">
      <w:pPr>
        <w:pStyle w:val="ListParagraph"/>
        <w:numPr>
          <w:ilvl w:val="0"/>
          <w:numId w:val="4"/>
        </w:num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BG0000</w:t>
      </w:r>
      <w:r>
        <w:rPr>
          <w:rFonts w:ascii="Verdana" w:hAnsi="Verdana"/>
          <w:sz w:val="20"/>
          <w:szCs w:val="20"/>
        </w:rPr>
        <w:t>194</w:t>
      </w:r>
      <w:r w:rsidRPr="00952D2A">
        <w:rPr>
          <w:rFonts w:ascii="Verdana" w:hAnsi="Verdana"/>
          <w:sz w:val="20"/>
          <w:szCs w:val="20"/>
        </w:rPr>
        <w:t xml:space="preserve"> „</w:t>
      </w:r>
      <w:r>
        <w:rPr>
          <w:rFonts w:ascii="Verdana" w:hAnsi="Verdana"/>
          <w:sz w:val="20"/>
          <w:szCs w:val="20"/>
        </w:rPr>
        <w:t>Река Чая</w:t>
      </w:r>
      <w:r w:rsidRPr="00952D2A">
        <w:rPr>
          <w:rFonts w:ascii="Verdana" w:hAnsi="Verdana"/>
          <w:sz w:val="20"/>
          <w:szCs w:val="20"/>
        </w:rPr>
        <w:t>” з</w:t>
      </w:r>
      <w:r w:rsidRPr="00952D2A">
        <w:rPr>
          <w:rFonts w:ascii="Verdana" w:hAnsi="Verdana"/>
          <w:sz w:val="20"/>
          <w:szCs w:val="20"/>
          <w:lang w:val="ru-RU"/>
        </w:rPr>
        <w:t>а опазване на природните местообитания и на дивата флора и фауна</w:t>
      </w:r>
      <w:r>
        <w:rPr>
          <w:rFonts w:ascii="Verdana" w:hAnsi="Verdana"/>
          <w:sz w:val="20"/>
          <w:szCs w:val="20"/>
          <w:lang w:val="ru-RU"/>
        </w:rPr>
        <w:t>;</w:t>
      </w:r>
    </w:p>
    <w:p w:rsidR="001862E9" w:rsidRPr="00FD0BDF" w:rsidRDefault="001862E9" w:rsidP="008808FE">
      <w:pPr>
        <w:pStyle w:val="ListParagraph"/>
        <w:numPr>
          <w:ilvl w:val="0"/>
          <w:numId w:val="4"/>
        </w:num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BG0000</w:t>
      </w:r>
      <w:r>
        <w:rPr>
          <w:rFonts w:ascii="Verdana" w:hAnsi="Verdana"/>
          <w:sz w:val="20"/>
          <w:szCs w:val="20"/>
        </w:rPr>
        <w:t>436</w:t>
      </w:r>
      <w:r w:rsidRPr="00952D2A">
        <w:rPr>
          <w:rFonts w:ascii="Verdana" w:hAnsi="Verdana"/>
          <w:sz w:val="20"/>
          <w:szCs w:val="20"/>
        </w:rPr>
        <w:t xml:space="preserve"> „Река </w:t>
      </w:r>
      <w:r>
        <w:rPr>
          <w:rFonts w:ascii="Verdana" w:hAnsi="Verdana"/>
          <w:sz w:val="20"/>
          <w:szCs w:val="20"/>
        </w:rPr>
        <w:t>Мечка</w:t>
      </w:r>
      <w:r w:rsidRPr="00952D2A">
        <w:rPr>
          <w:rFonts w:ascii="Verdana" w:hAnsi="Verdana"/>
          <w:sz w:val="20"/>
          <w:szCs w:val="20"/>
        </w:rPr>
        <w:t>” з</w:t>
      </w:r>
      <w:r w:rsidRPr="00952D2A">
        <w:rPr>
          <w:rFonts w:ascii="Verdana" w:hAnsi="Verdana"/>
          <w:sz w:val="20"/>
          <w:szCs w:val="20"/>
          <w:lang w:val="ru-RU"/>
        </w:rPr>
        <w:t>а опазване на природните местообитания и на дивата флора и фауна</w:t>
      </w:r>
      <w:r>
        <w:rPr>
          <w:rFonts w:ascii="Verdana" w:hAnsi="Verdana"/>
          <w:sz w:val="20"/>
          <w:szCs w:val="20"/>
          <w:lang w:val="ru-RU"/>
        </w:rPr>
        <w:t>;</w:t>
      </w:r>
    </w:p>
    <w:p w:rsidR="001862E9" w:rsidRPr="00FD0BDF" w:rsidRDefault="001862E9" w:rsidP="008808FE">
      <w:pPr>
        <w:pStyle w:val="ListParagraph"/>
        <w:numPr>
          <w:ilvl w:val="0"/>
          <w:numId w:val="4"/>
        </w:num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BG0000</w:t>
      </w:r>
      <w:r>
        <w:rPr>
          <w:rFonts w:ascii="Verdana" w:hAnsi="Verdana"/>
          <w:sz w:val="20"/>
          <w:szCs w:val="20"/>
        </w:rPr>
        <w:t>437</w:t>
      </w:r>
      <w:r w:rsidRPr="00952D2A">
        <w:rPr>
          <w:rFonts w:ascii="Verdana" w:hAnsi="Verdana"/>
          <w:sz w:val="20"/>
          <w:szCs w:val="20"/>
        </w:rPr>
        <w:t xml:space="preserve"> „Река </w:t>
      </w:r>
      <w:r>
        <w:rPr>
          <w:rFonts w:ascii="Verdana" w:hAnsi="Verdana"/>
          <w:sz w:val="20"/>
          <w:szCs w:val="20"/>
        </w:rPr>
        <w:t>Черкезица</w:t>
      </w:r>
      <w:r w:rsidRPr="00952D2A">
        <w:rPr>
          <w:rFonts w:ascii="Verdana" w:hAnsi="Verdana"/>
          <w:sz w:val="20"/>
          <w:szCs w:val="20"/>
        </w:rPr>
        <w:t>” з</w:t>
      </w:r>
      <w:r w:rsidRPr="00952D2A">
        <w:rPr>
          <w:rFonts w:ascii="Verdana" w:hAnsi="Verdana"/>
          <w:sz w:val="20"/>
          <w:szCs w:val="20"/>
          <w:lang w:val="ru-RU"/>
        </w:rPr>
        <w:t>а опазване на природните местообитания и на дивата флора и фауна</w:t>
      </w:r>
      <w:r>
        <w:rPr>
          <w:rFonts w:ascii="Verdana" w:hAnsi="Verdana"/>
          <w:sz w:val="20"/>
          <w:szCs w:val="20"/>
          <w:lang w:val="ru-RU"/>
        </w:rPr>
        <w:t>;</w:t>
      </w:r>
    </w:p>
    <w:p w:rsidR="001862E9" w:rsidRPr="00FD0BDF" w:rsidRDefault="001862E9" w:rsidP="008808FE">
      <w:pPr>
        <w:pStyle w:val="ListParagraph"/>
        <w:numPr>
          <w:ilvl w:val="0"/>
          <w:numId w:val="4"/>
        </w:num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BG0000</w:t>
      </w:r>
      <w:r>
        <w:rPr>
          <w:rFonts w:ascii="Verdana" w:hAnsi="Verdana"/>
          <w:sz w:val="20"/>
          <w:szCs w:val="20"/>
        </w:rPr>
        <w:t>438</w:t>
      </w:r>
      <w:r w:rsidRPr="00952D2A">
        <w:rPr>
          <w:rFonts w:ascii="Verdana" w:hAnsi="Verdana"/>
          <w:sz w:val="20"/>
          <w:szCs w:val="20"/>
        </w:rPr>
        <w:t xml:space="preserve"> „Река </w:t>
      </w:r>
      <w:r>
        <w:rPr>
          <w:rFonts w:ascii="Verdana" w:hAnsi="Verdana"/>
          <w:sz w:val="20"/>
          <w:szCs w:val="20"/>
        </w:rPr>
        <w:t>Чинардере</w:t>
      </w:r>
      <w:r w:rsidRPr="00952D2A">
        <w:rPr>
          <w:rFonts w:ascii="Verdana" w:hAnsi="Verdana"/>
          <w:sz w:val="20"/>
          <w:szCs w:val="20"/>
        </w:rPr>
        <w:t>” з</w:t>
      </w:r>
      <w:r w:rsidRPr="00952D2A">
        <w:rPr>
          <w:rFonts w:ascii="Verdana" w:hAnsi="Verdana"/>
          <w:sz w:val="20"/>
          <w:szCs w:val="20"/>
          <w:lang w:val="ru-RU"/>
        </w:rPr>
        <w:t>а опазване на природните местообитания и на дивата флора и фауна</w:t>
      </w:r>
      <w:r>
        <w:rPr>
          <w:rFonts w:ascii="Verdana" w:hAnsi="Verdana"/>
          <w:sz w:val="20"/>
          <w:szCs w:val="20"/>
          <w:lang w:val="ru-RU"/>
        </w:rPr>
        <w:t>;</w:t>
      </w:r>
    </w:p>
    <w:p w:rsidR="001862E9" w:rsidRPr="00FD0BDF" w:rsidRDefault="001862E9" w:rsidP="008808FE">
      <w:pPr>
        <w:pStyle w:val="ListParagraph"/>
        <w:numPr>
          <w:ilvl w:val="0"/>
          <w:numId w:val="4"/>
        </w:num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</w:t>
      </w:r>
      <w:r>
        <w:rPr>
          <w:rFonts w:ascii="Verdana" w:hAnsi="Verdana"/>
          <w:sz w:val="20"/>
          <w:szCs w:val="20"/>
        </w:rPr>
        <w:t>1031</w:t>
      </w:r>
      <w:r w:rsidRPr="00952D2A">
        <w:rPr>
          <w:rFonts w:ascii="Verdana" w:hAnsi="Verdana"/>
          <w:sz w:val="20"/>
          <w:szCs w:val="20"/>
        </w:rPr>
        <w:t xml:space="preserve"> „</w:t>
      </w:r>
      <w:r>
        <w:rPr>
          <w:rFonts w:ascii="Verdana" w:hAnsi="Verdana"/>
          <w:sz w:val="20"/>
          <w:szCs w:val="20"/>
        </w:rPr>
        <w:t>Родопи-Средни</w:t>
      </w:r>
      <w:r w:rsidRPr="00952D2A">
        <w:rPr>
          <w:rFonts w:ascii="Verdana" w:hAnsi="Verdana"/>
          <w:sz w:val="20"/>
          <w:szCs w:val="20"/>
        </w:rPr>
        <w:t>” з</w:t>
      </w:r>
      <w:r w:rsidRPr="00952D2A">
        <w:rPr>
          <w:rFonts w:ascii="Verdana" w:hAnsi="Verdana"/>
          <w:sz w:val="20"/>
          <w:szCs w:val="20"/>
          <w:lang w:val="ru-RU"/>
        </w:rPr>
        <w:t>а опазване на природните местообитания и на дивата флора и фауна</w:t>
      </w:r>
      <w:r>
        <w:rPr>
          <w:rFonts w:ascii="Verdana" w:hAnsi="Verdana"/>
          <w:sz w:val="20"/>
          <w:szCs w:val="20"/>
          <w:lang w:val="ru-RU"/>
        </w:rPr>
        <w:t>;</w:t>
      </w:r>
    </w:p>
    <w:p w:rsidR="001862E9" w:rsidRPr="007006B1" w:rsidRDefault="001862E9" w:rsidP="008808FE">
      <w:pPr>
        <w:spacing w:line="240" w:lineRule="exact"/>
        <w:jc w:val="both"/>
        <w:rPr>
          <w:rFonts w:ascii="Verdana" w:hAnsi="Verdana"/>
          <w:b/>
        </w:rPr>
      </w:pPr>
      <w:proofErr w:type="spellStart"/>
      <w:r>
        <w:rPr>
          <w:rFonts w:ascii="Verdana" w:hAnsi="Verdana"/>
          <w:b/>
        </w:rPr>
        <w:t>На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територията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на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Община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Асеновград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попадат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защитени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територии</w:t>
      </w:r>
      <w:proofErr w:type="spellEnd"/>
      <w:r w:rsidRPr="007006B1">
        <w:rPr>
          <w:rFonts w:ascii="Verdana" w:hAnsi="Verdana"/>
          <w:b/>
        </w:rPr>
        <w:t>:</w:t>
      </w:r>
    </w:p>
    <w:p w:rsidR="001862E9" w:rsidRPr="00CD784E" w:rsidRDefault="001862E9" w:rsidP="008808FE">
      <w:pPr>
        <w:pStyle w:val="ListParagraph"/>
        <w:numPr>
          <w:ilvl w:val="0"/>
          <w:numId w:val="5"/>
        </w:num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Резерват</w:t>
      </w:r>
      <w:r w:rsidRPr="00CD784E">
        <w:rPr>
          <w:rFonts w:ascii="Verdana" w:hAnsi="Verdana"/>
          <w:b/>
          <w:sz w:val="20"/>
          <w:szCs w:val="20"/>
        </w:rPr>
        <w:t xml:space="preserve"> “Червената стена”</w:t>
      </w:r>
      <w:r w:rsidRPr="00CD784E">
        <w:rPr>
          <w:rFonts w:ascii="Verdana" w:hAnsi="Verdana"/>
          <w:sz w:val="20"/>
          <w:szCs w:val="20"/>
        </w:rPr>
        <w:t>.</w:t>
      </w:r>
    </w:p>
    <w:p w:rsidR="001862E9" w:rsidRPr="00CD784E" w:rsidRDefault="001862E9" w:rsidP="008808FE">
      <w:pPr>
        <w:pStyle w:val="ListParagraph"/>
        <w:numPr>
          <w:ilvl w:val="0"/>
          <w:numId w:val="5"/>
        </w:num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Защитена местност  „</w:t>
      </w:r>
      <w:r w:rsidRPr="00CD784E">
        <w:rPr>
          <w:rFonts w:ascii="Verdana" w:hAnsi="Verdana"/>
          <w:b/>
          <w:sz w:val="20"/>
          <w:szCs w:val="20"/>
        </w:rPr>
        <w:t>Марциганица</w:t>
      </w:r>
      <w:r w:rsidRPr="00CD784E">
        <w:rPr>
          <w:rFonts w:ascii="Verdana" w:hAnsi="Verdana"/>
          <w:sz w:val="20"/>
          <w:szCs w:val="20"/>
        </w:rPr>
        <w:t xml:space="preserve">“; </w:t>
      </w:r>
    </w:p>
    <w:p w:rsidR="001862E9" w:rsidRPr="00CD784E" w:rsidRDefault="001862E9" w:rsidP="008808FE">
      <w:pPr>
        <w:pStyle w:val="ListParagraph"/>
        <w:numPr>
          <w:ilvl w:val="0"/>
          <w:numId w:val="5"/>
        </w:num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Защитена местност  „</w:t>
      </w:r>
      <w:r w:rsidRPr="00CD784E">
        <w:rPr>
          <w:rFonts w:ascii="Verdana" w:hAnsi="Verdana"/>
          <w:b/>
          <w:sz w:val="20"/>
          <w:szCs w:val="20"/>
        </w:rPr>
        <w:t>Чинар дере</w:t>
      </w:r>
      <w:r w:rsidRPr="00CD784E">
        <w:rPr>
          <w:rFonts w:ascii="Verdana" w:hAnsi="Verdana"/>
          <w:sz w:val="20"/>
          <w:szCs w:val="20"/>
        </w:rPr>
        <w:t xml:space="preserve">“; </w:t>
      </w:r>
    </w:p>
    <w:p w:rsidR="001862E9" w:rsidRPr="00CD784E" w:rsidRDefault="001862E9" w:rsidP="008808FE">
      <w:pPr>
        <w:pStyle w:val="ListParagraph"/>
        <w:numPr>
          <w:ilvl w:val="0"/>
          <w:numId w:val="5"/>
        </w:numPr>
        <w:spacing w:after="0" w:line="240" w:lineRule="exact"/>
        <w:jc w:val="both"/>
        <w:rPr>
          <w:rFonts w:ascii="Verdana" w:hAnsi="Verdana"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Защитена местност  „</w:t>
      </w:r>
      <w:r w:rsidRPr="00CD784E">
        <w:rPr>
          <w:rFonts w:ascii="Verdana" w:eastAsia="Times New Roman" w:hAnsi="Verdana" w:cs="Times New Roman"/>
          <w:b/>
          <w:sz w:val="20"/>
          <w:szCs w:val="20"/>
        </w:rPr>
        <w:t>Аязмото</w:t>
      </w:r>
      <w:r w:rsidRPr="00CD784E">
        <w:rPr>
          <w:rFonts w:ascii="Verdana" w:hAnsi="Verdana"/>
          <w:sz w:val="20"/>
          <w:szCs w:val="20"/>
        </w:rPr>
        <w:t>“;</w:t>
      </w:r>
    </w:p>
    <w:p w:rsidR="001862E9" w:rsidRPr="00CD784E" w:rsidRDefault="001862E9" w:rsidP="008808FE">
      <w:pPr>
        <w:pStyle w:val="ListParagraph"/>
        <w:numPr>
          <w:ilvl w:val="0"/>
          <w:numId w:val="5"/>
        </w:numPr>
        <w:spacing w:after="0" w:line="240" w:lineRule="exact"/>
        <w:jc w:val="both"/>
        <w:rPr>
          <w:rFonts w:ascii="Verdana" w:hAnsi="Verdana"/>
          <w:b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Защитена местност  „</w:t>
      </w:r>
      <w:r w:rsidRPr="00CD784E">
        <w:rPr>
          <w:rFonts w:ascii="Verdana" w:hAnsi="Verdana"/>
          <w:b/>
          <w:sz w:val="20"/>
          <w:szCs w:val="20"/>
        </w:rPr>
        <w:t>Усойката“;</w:t>
      </w:r>
    </w:p>
    <w:p w:rsidR="001862E9" w:rsidRPr="00CD784E" w:rsidRDefault="001862E9" w:rsidP="008808FE">
      <w:pPr>
        <w:pStyle w:val="ListParagraph"/>
        <w:numPr>
          <w:ilvl w:val="0"/>
          <w:numId w:val="5"/>
        </w:numPr>
        <w:spacing w:after="0" w:line="240" w:lineRule="exact"/>
        <w:jc w:val="both"/>
        <w:rPr>
          <w:rFonts w:ascii="Verdana" w:hAnsi="Verdana"/>
          <w:b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Защитена местност  „</w:t>
      </w:r>
      <w:r w:rsidRPr="00CD784E">
        <w:rPr>
          <w:rFonts w:ascii="Verdana" w:hAnsi="Verdana"/>
          <w:b/>
          <w:sz w:val="20"/>
          <w:szCs w:val="20"/>
        </w:rPr>
        <w:t>Лале баир“;</w:t>
      </w:r>
    </w:p>
    <w:p w:rsidR="001862E9" w:rsidRPr="00CD784E" w:rsidRDefault="001862E9" w:rsidP="008808FE">
      <w:pPr>
        <w:pStyle w:val="ListParagraph"/>
        <w:numPr>
          <w:ilvl w:val="0"/>
          <w:numId w:val="5"/>
        </w:numPr>
        <w:spacing w:after="0" w:line="240" w:lineRule="exact"/>
        <w:jc w:val="both"/>
        <w:rPr>
          <w:rFonts w:ascii="Verdana" w:hAnsi="Verdana"/>
          <w:b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Защитена местност  „</w:t>
      </w:r>
      <w:r w:rsidRPr="00CD784E">
        <w:rPr>
          <w:rFonts w:ascii="Verdana" w:hAnsi="Verdana"/>
          <w:b/>
          <w:sz w:val="20"/>
          <w:szCs w:val="20"/>
        </w:rPr>
        <w:t xml:space="preserve">Караджов камък“; </w:t>
      </w:r>
    </w:p>
    <w:p w:rsidR="001862E9" w:rsidRPr="00CD784E" w:rsidRDefault="001862E9" w:rsidP="008808FE">
      <w:pPr>
        <w:pStyle w:val="ListParagraph"/>
        <w:numPr>
          <w:ilvl w:val="0"/>
          <w:numId w:val="5"/>
        </w:numPr>
        <w:spacing w:after="0" w:line="240" w:lineRule="exact"/>
        <w:jc w:val="both"/>
        <w:rPr>
          <w:rFonts w:ascii="Verdana" w:hAnsi="Verdana"/>
          <w:b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Защитена местност  „</w:t>
      </w:r>
      <w:r w:rsidRPr="00CD784E">
        <w:rPr>
          <w:rFonts w:ascii="Verdana" w:hAnsi="Verdana"/>
          <w:b/>
          <w:sz w:val="20"/>
          <w:szCs w:val="20"/>
        </w:rPr>
        <w:t xml:space="preserve">Гонда вода“; </w:t>
      </w:r>
    </w:p>
    <w:p w:rsidR="001862E9" w:rsidRPr="00CD784E" w:rsidRDefault="001862E9" w:rsidP="008808FE">
      <w:pPr>
        <w:pStyle w:val="ListParagraph"/>
        <w:numPr>
          <w:ilvl w:val="0"/>
          <w:numId w:val="5"/>
        </w:numPr>
        <w:spacing w:after="0" w:line="240" w:lineRule="exact"/>
        <w:jc w:val="both"/>
        <w:rPr>
          <w:rFonts w:ascii="Verdana" w:hAnsi="Verdana"/>
          <w:b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Защитена местност  „</w:t>
      </w:r>
      <w:r w:rsidRPr="00CD784E">
        <w:rPr>
          <w:rFonts w:ascii="Verdana" w:hAnsi="Verdana"/>
          <w:b/>
          <w:sz w:val="20"/>
          <w:szCs w:val="20"/>
        </w:rPr>
        <w:t>Находище на дървовидна хвойна“;</w:t>
      </w:r>
    </w:p>
    <w:p w:rsidR="001862E9" w:rsidRPr="00CD784E" w:rsidRDefault="001862E9" w:rsidP="008808FE">
      <w:pPr>
        <w:pStyle w:val="ListParagraph"/>
        <w:numPr>
          <w:ilvl w:val="0"/>
          <w:numId w:val="5"/>
        </w:numPr>
        <w:spacing w:after="0" w:line="240" w:lineRule="exact"/>
        <w:jc w:val="both"/>
        <w:rPr>
          <w:rFonts w:ascii="Verdana" w:hAnsi="Verdana"/>
          <w:b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Защитена местност  „</w:t>
      </w:r>
      <w:r w:rsidRPr="00CD784E">
        <w:rPr>
          <w:rFonts w:ascii="Verdana" w:hAnsi="Verdana"/>
          <w:b/>
          <w:sz w:val="20"/>
          <w:szCs w:val="20"/>
        </w:rPr>
        <w:t xml:space="preserve">Клувията – Дива вода“; </w:t>
      </w:r>
    </w:p>
    <w:p w:rsidR="001862E9" w:rsidRPr="00CD784E" w:rsidRDefault="001862E9" w:rsidP="008808FE">
      <w:pPr>
        <w:pStyle w:val="ListParagraph"/>
        <w:numPr>
          <w:ilvl w:val="0"/>
          <w:numId w:val="5"/>
        </w:numPr>
        <w:spacing w:after="0" w:line="240" w:lineRule="exact"/>
        <w:jc w:val="both"/>
        <w:rPr>
          <w:rFonts w:ascii="Verdana" w:hAnsi="Verdana"/>
          <w:b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lastRenderedPageBreak/>
        <w:t>Защитена местност  „</w:t>
      </w:r>
      <w:r w:rsidRPr="00CD784E">
        <w:rPr>
          <w:rFonts w:ascii="Verdana" w:hAnsi="Verdana"/>
          <w:b/>
          <w:sz w:val="20"/>
          <w:szCs w:val="20"/>
        </w:rPr>
        <w:t>Находище на Атинска мерендера“;</w:t>
      </w:r>
    </w:p>
    <w:p w:rsidR="001862E9" w:rsidRPr="00CD784E" w:rsidRDefault="001862E9" w:rsidP="001862E9">
      <w:pPr>
        <w:pStyle w:val="ListParagraph"/>
        <w:numPr>
          <w:ilvl w:val="0"/>
          <w:numId w:val="5"/>
        </w:numPr>
        <w:spacing w:after="0" w:line="240" w:lineRule="exact"/>
        <w:rPr>
          <w:rFonts w:ascii="Verdana" w:hAnsi="Verdana"/>
          <w:b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Защитена местност  „</w:t>
      </w:r>
      <w:r w:rsidRPr="00CD784E">
        <w:rPr>
          <w:rFonts w:ascii="Verdana" w:hAnsi="Verdana"/>
          <w:b/>
          <w:sz w:val="20"/>
          <w:szCs w:val="20"/>
        </w:rPr>
        <w:t>Анатема“;</w:t>
      </w:r>
    </w:p>
    <w:p w:rsidR="001862E9" w:rsidRPr="00CD784E" w:rsidRDefault="001862E9" w:rsidP="001862E9">
      <w:pPr>
        <w:pStyle w:val="ListParagraph"/>
        <w:numPr>
          <w:ilvl w:val="0"/>
          <w:numId w:val="5"/>
        </w:numPr>
        <w:spacing w:after="0" w:line="240" w:lineRule="exact"/>
        <w:rPr>
          <w:rFonts w:ascii="Verdana" w:eastAsia="Times New Roman" w:hAnsi="Verdana" w:cs="Times New Roman"/>
          <w:b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Природна забележителност</w:t>
      </w:r>
      <w:r w:rsidRPr="00CD784E">
        <w:rPr>
          <w:rFonts w:ascii="Verdana" w:hAnsi="Verdana"/>
          <w:b/>
          <w:sz w:val="20"/>
          <w:szCs w:val="20"/>
        </w:rPr>
        <w:t xml:space="preserve"> „Белинташ“;</w:t>
      </w:r>
    </w:p>
    <w:p w:rsidR="005763EB" w:rsidRPr="001862E9" w:rsidRDefault="001862E9" w:rsidP="001862E9">
      <w:pPr>
        <w:pStyle w:val="ListParagraph"/>
        <w:numPr>
          <w:ilvl w:val="0"/>
          <w:numId w:val="5"/>
        </w:numPr>
        <w:spacing w:after="0" w:line="240" w:lineRule="exact"/>
        <w:rPr>
          <w:rFonts w:ascii="Verdana" w:eastAsia="Times New Roman" w:hAnsi="Verdana" w:cs="Times New Roman"/>
          <w:b/>
          <w:sz w:val="20"/>
          <w:szCs w:val="20"/>
        </w:rPr>
      </w:pPr>
      <w:r w:rsidRPr="00CD784E">
        <w:rPr>
          <w:rFonts w:ascii="Verdana" w:hAnsi="Verdana"/>
          <w:sz w:val="20"/>
          <w:szCs w:val="20"/>
        </w:rPr>
        <w:t>Природна забележителност</w:t>
      </w:r>
      <w:r w:rsidRPr="00CD784E">
        <w:rPr>
          <w:rFonts w:ascii="Verdana" w:hAnsi="Verdana"/>
          <w:b/>
          <w:sz w:val="20"/>
          <w:szCs w:val="20"/>
        </w:rPr>
        <w:t xml:space="preserve"> „Гаргина дупка-/пещера/“.</w:t>
      </w:r>
    </w:p>
    <w:p w:rsidR="00F82CDF" w:rsidRPr="00DA4676" w:rsidRDefault="00F82CDF" w:rsidP="001862E9">
      <w:pPr>
        <w:tabs>
          <w:tab w:val="left" w:pos="9639"/>
        </w:tabs>
        <w:spacing w:line="240" w:lineRule="exact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proofErr w:type="gramStart"/>
      <w:r w:rsidRPr="00DA4676">
        <w:rPr>
          <w:rFonts w:ascii="Verdana" w:hAnsi="Verdana"/>
        </w:rPr>
        <w:t>e</w:t>
      </w:r>
      <w:proofErr w:type="gramEnd"/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защитен</w:t>
      </w:r>
      <w:r w:rsidR="000C51BE">
        <w:rPr>
          <w:rFonts w:ascii="Verdana" w:hAnsi="Verdana"/>
          <w:lang w:val="ru-RU"/>
        </w:rPr>
        <w:t>ите</w:t>
      </w:r>
      <w:r w:rsidRPr="00DA4676">
        <w:rPr>
          <w:rFonts w:ascii="Verdana" w:hAnsi="Verdana"/>
          <w:lang w:val="ru-RU"/>
        </w:rPr>
        <w:t xml:space="preserve"> зон</w:t>
      </w:r>
      <w:r w:rsidR="000C51BE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инвестицион</w:t>
      </w:r>
      <w:proofErr w:type="spellEnd"/>
      <w:r>
        <w:rPr>
          <w:rFonts w:ascii="Verdana" w:hAnsi="Verdana"/>
          <w:bCs/>
          <w:lang w:val="bg-BG"/>
        </w:rPr>
        <w:t xml:space="preserve">ния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опазване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околната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среда</w:t>
      </w:r>
      <w:proofErr w:type="spellEnd"/>
      <w:r w:rsidRPr="00630007">
        <w:rPr>
          <w:rFonts w:ascii="Verdana" w:hAnsi="Verdana"/>
          <w:bCs/>
        </w:rPr>
        <w:t xml:space="preserve">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реда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96BE8" w:rsidRPr="00096BE8" w:rsidRDefault="00096BE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763EB" w:rsidRDefault="005763EB" w:rsidP="005763EB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763EB" w:rsidRDefault="005763EB" w:rsidP="005763EB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5763EB" w:rsidRDefault="005763EB" w:rsidP="005763EB">
      <w:pPr>
        <w:jc w:val="both"/>
        <w:rPr>
          <w:rFonts w:ascii="Verdana" w:hAnsi="Verdana"/>
          <w:b/>
          <w:lang w:val="ru-RU"/>
        </w:rPr>
      </w:pPr>
    </w:p>
    <w:p w:rsidR="005763EB" w:rsidRPr="00D70910" w:rsidRDefault="005763EB" w:rsidP="005763EB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5763EB" w:rsidRDefault="005763EB" w:rsidP="005763EB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5763EB" w:rsidRDefault="005763EB" w:rsidP="005763EB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5763EB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0DCB23" wp14:editId="5436E02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5D8B5C4" wp14:editId="55C1F865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5D8B5C4" wp14:editId="55C1F865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  <w:p w:rsidR="00F82CDF" w:rsidRPr="00C8758B" w:rsidRDefault="00F82CDF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023C14" wp14:editId="2CC7C9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0D1D15A" wp14:editId="6C595C8F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0D1D15A" wp14:editId="6C595C8F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842C562" wp14:editId="149B3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0F868B2" wp14:editId="74D52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0E1D9B5" wp14:editId="6369C6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4237"/>
    <w:rsid w:val="00126183"/>
    <w:rsid w:val="00126594"/>
    <w:rsid w:val="0013500E"/>
    <w:rsid w:val="001415D8"/>
    <w:rsid w:val="00147316"/>
    <w:rsid w:val="00153AB0"/>
    <w:rsid w:val="00153C4E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63EB"/>
    <w:rsid w:val="00582424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36B5"/>
    <w:rsid w:val="007B7B1F"/>
    <w:rsid w:val="007D2D8F"/>
    <w:rsid w:val="007D482A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D7822-C5F9-4573-A98A-2B28D6F66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1053</Words>
  <Characters>6382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9</cp:revision>
  <cp:lastPrinted>2016-08-08T07:01:00Z</cp:lastPrinted>
  <dcterms:created xsi:type="dcterms:W3CDTF">2016-08-08T06:52:00Z</dcterms:created>
  <dcterms:modified xsi:type="dcterms:W3CDTF">2016-08-08T07:01:00Z</dcterms:modified>
</cp:coreProperties>
</file>